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tiff" ContentType="image/tiff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07C29" w14:textId="77777777" w:rsidR="00FD5C2E" w:rsidRPr="007F074C" w:rsidRDefault="00FD5C2E" w:rsidP="00FD5C2E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 w:rsidRPr="005E5B79">
        <w:rPr>
          <w:rFonts w:ascii="Comic Sans MS" w:eastAsia="Times New Roman" w:hAnsi="Comic Sans MS"/>
          <w:b/>
          <w:noProof/>
          <w:sz w:val="32"/>
          <w:szCs w:val="32"/>
          <w:lang w:eastAsia="en-US"/>
        </w:rPr>
        <w:drawing>
          <wp:inline distT="0" distB="0" distL="0" distR="0" wp14:anchorId="37A8B700" wp14:editId="5E813B36">
            <wp:extent cx="5727700" cy="1593215"/>
            <wp:effectExtent l="0" t="0" r="1270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74C">
        <w:rPr>
          <w:rFonts w:ascii="Comic Sans MS" w:eastAsia="Times New Roman" w:hAnsi="Comic Sans MS"/>
          <w:b/>
          <w:sz w:val="32"/>
          <w:szCs w:val="32"/>
          <w:lang w:val="en-GB" w:eastAsia="en-US"/>
        </w:rPr>
        <w:t xml:space="preserve"> </w:t>
      </w:r>
    </w:p>
    <w:p w14:paraId="29A80C89" w14:textId="77777777" w:rsidR="00FD5C2E" w:rsidRPr="007F074C" w:rsidRDefault="00FD5C2E" w:rsidP="00FD5C2E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2EF59CDE" w14:textId="77777777" w:rsidR="00FD5C2E" w:rsidRPr="007F074C" w:rsidRDefault="00FD5C2E" w:rsidP="00FD5C2E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>
        <w:rPr>
          <w:rFonts w:ascii="Comic Sans MS" w:eastAsia="Times New Roman" w:hAnsi="Comic Sans MS"/>
          <w:b/>
          <w:sz w:val="32"/>
          <w:szCs w:val="32"/>
          <w:lang w:val="en-GB" w:eastAsia="en-US"/>
        </w:rPr>
        <w:t>38 Ibrox Terrace</w:t>
      </w:r>
    </w:p>
    <w:p w14:paraId="1F8FB3DD" w14:textId="77777777" w:rsidR="00FD5C2E" w:rsidRPr="007F074C" w:rsidRDefault="00FD5C2E" w:rsidP="00FD5C2E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66F3D623" w14:textId="77777777" w:rsidR="00FD5C2E" w:rsidRPr="007F074C" w:rsidRDefault="00FD5C2E" w:rsidP="00FD5C2E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 w:rsidRPr="007F074C">
        <w:rPr>
          <w:rFonts w:ascii="Comic Sans MS" w:eastAsia="Times New Roman" w:hAnsi="Comic Sans MS"/>
          <w:b/>
          <w:sz w:val="32"/>
          <w:szCs w:val="32"/>
          <w:lang w:val="en-GB" w:eastAsia="en-US"/>
        </w:rPr>
        <w:t>GLASGOW</w:t>
      </w:r>
    </w:p>
    <w:p w14:paraId="336AE70A" w14:textId="77777777" w:rsidR="00FD5C2E" w:rsidRPr="007F074C" w:rsidRDefault="00FD5C2E" w:rsidP="00FD5C2E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272E3ACF" w14:textId="77777777" w:rsidR="00FD5C2E" w:rsidRPr="007F074C" w:rsidRDefault="00FD5C2E" w:rsidP="00FD5C2E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>
        <w:rPr>
          <w:rFonts w:ascii="Comic Sans MS" w:eastAsia="Times New Roman" w:hAnsi="Comic Sans MS"/>
          <w:b/>
          <w:sz w:val="32"/>
          <w:szCs w:val="32"/>
          <w:lang w:val="en-GB" w:eastAsia="en-US"/>
        </w:rPr>
        <w:t>G51 2TB</w:t>
      </w:r>
    </w:p>
    <w:p w14:paraId="3392D850" w14:textId="77777777" w:rsidR="00FD5C2E" w:rsidRPr="007F074C" w:rsidRDefault="00FD5C2E" w:rsidP="00FD5C2E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238148FC" w14:textId="77777777" w:rsidR="00FD5C2E" w:rsidRPr="007F074C" w:rsidRDefault="00FD5C2E" w:rsidP="00FD5C2E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 w:rsidRPr="007F074C">
        <w:rPr>
          <w:rFonts w:ascii="Comic Sans MS" w:eastAsia="Times New Roman" w:hAnsi="Comic Sans MS"/>
          <w:b/>
          <w:sz w:val="32"/>
          <w:szCs w:val="32"/>
          <w:lang w:val="en-GB" w:eastAsia="en-US"/>
        </w:rPr>
        <w:t>TEL:</w:t>
      </w:r>
      <w:r>
        <w:rPr>
          <w:rFonts w:ascii="Comic Sans MS" w:eastAsia="Times New Roman" w:hAnsi="Comic Sans MS"/>
          <w:b/>
          <w:sz w:val="32"/>
          <w:szCs w:val="32"/>
          <w:lang w:val="en-GB" w:eastAsia="en-US"/>
        </w:rPr>
        <w:t xml:space="preserve"> 0141 427 0122</w:t>
      </w:r>
    </w:p>
    <w:p w14:paraId="31D9AFCF" w14:textId="77777777" w:rsidR="00FD5C2E" w:rsidRPr="007F074C" w:rsidRDefault="00FD5C2E" w:rsidP="00FD5C2E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073A5DE3" w14:textId="77777777" w:rsidR="00FD5C2E" w:rsidRPr="007F074C" w:rsidRDefault="00FD5C2E" w:rsidP="00FD5C2E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  <w:r>
        <w:rPr>
          <w:rFonts w:ascii="Comic Sans MS" w:eastAsia="Times New Roman" w:hAnsi="Comic Sans MS"/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 wp14:anchorId="168B106B" wp14:editId="70019676">
            <wp:simplePos x="0" y="0"/>
            <wp:positionH relativeFrom="column">
              <wp:posOffset>2108200</wp:posOffset>
            </wp:positionH>
            <wp:positionV relativeFrom="paragraph">
              <wp:posOffset>46355</wp:posOffset>
            </wp:positionV>
            <wp:extent cx="1405255" cy="1475740"/>
            <wp:effectExtent l="0" t="0" r="0" b="0"/>
            <wp:wrapThrough wrapText="bothSides">
              <wp:wrapPolygon edited="0">
                <wp:start x="10541" y="0"/>
                <wp:lineTo x="1171" y="744"/>
                <wp:lineTo x="0" y="4461"/>
                <wp:lineTo x="1562" y="5948"/>
                <wp:lineTo x="0" y="7807"/>
                <wp:lineTo x="0" y="9666"/>
                <wp:lineTo x="781" y="11897"/>
                <wp:lineTo x="3514" y="17845"/>
                <wp:lineTo x="3514" y="18217"/>
                <wp:lineTo x="7028" y="21191"/>
                <wp:lineTo x="7418" y="21191"/>
                <wp:lineTo x="9761" y="21191"/>
                <wp:lineTo x="14446" y="21191"/>
                <wp:lineTo x="19131" y="19332"/>
                <wp:lineTo x="18740" y="17845"/>
                <wp:lineTo x="20692" y="11897"/>
                <wp:lineTo x="21083" y="8923"/>
                <wp:lineTo x="21083" y="6320"/>
                <wp:lineTo x="19131" y="5948"/>
                <wp:lineTo x="19521" y="3718"/>
                <wp:lineTo x="17569" y="1115"/>
                <wp:lineTo x="14446" y="0"/>
                <wp:lineTo x="10541" y="0"/>
              </wp:wrapPolygon>
            </wp:wrapThrough>
            <wp:docPr id="6" name="Picture 6" descr="j0196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63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07E17" w14:textId="77777777" w:rsidR="00FD5C2E" w:rsidRPr="007F074C" w:rsidRDefault="00FD5C2E" w:rsidP="00FD5C2E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</w:p>
    <w:p w14:paraId="10623424" w14:textId="77777777" w:rsidR="00FD5C2E" w:rsidRPr="007F074C" w:rsidRDefault="00FD5C2E" w:rsidP="00FD5C2E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</w:p>
    <w:p w14:paraId="2276FF41" w14:textId="77777777" w:rsidR="00FD5C2E" w:rsidRPr="00070D60" w:rsidRDefault="00FD5C2E" w:rsidP="00FD5C2E">
      <w:pPr>
        <w:rPr>
          <w:rFonts w:ascii="Comic Sans MS" w:hAnsi="Comic Sans MS"/>
          <w:lang w:val="en-GB" w:eastAsia="en-US"/>
        </w:rPr>
      </w:pPr>
    </w:p>
    <w:p w14:paraId="4A2B209A" w14:textId="77777777" w:rsidR="00FD5C2E" w:rsidRPr="00070D60" w:rsidRDefault="00FD5C2E" w:rsidP="00FD5C2E">
      <w:pPr>
        <w:pStyle w:val="Heading1"/>
        <w:rPr>
          <w:sz w:val="24"/>
        </w:rPr>
      </w:pPr>
    </w:p>
    <w:p w14:paraId="738E926D" w14:textId="77777777" w:rsidR="00FD5C2E" w:rsidRDefault="00FD5C2E" w:rsidP="00FD5C2E">
      <w:pPr>
        <w:jc w:val="center"/>
        <w:rPr>
          <w:rFonts w:ascii="Comic Sans MS" w:hAnsi="Comic Sans MS"/>
          <w:b/>
          <w:color w:val="3366FF"/>
          <w:sz w:val="38"/>
          <w:szCs w:val="32"/>
        </w:rPr>
      </w:pPr>
      <w:r w:rsidRPr="00B2286C">
        <w:rPr>
          <w:rFonts w:ascii="Comic Sans MS" w:hAnsi="Comic Sans MS"/>
          <w:b/>
          <w:color w:val="3366FF"/>
          <w:sz w:val="38"/>
          <w:szCs w:val="32"/>
        </w:rPr>
        <w:t>The Quick Guide to Healthy Eating and Oral Health for your child</w:t>
      </w:r>
    </w:p>
    <w:p w14:paraId="3F9461AC" w14:textId="77777777" w:rsidR="00FD5C2E" w:rsidRDefault="00FD5C2E" w:rsidP="00FD5C2E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</w:p>
    <w:p w14:paraId="3A73E9E9" w14:textId="77777777" w:rsidR="00FD5C2E" w:rsidRDefault="00FD5C2E" w:rsidP="00FD5C2E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</w:p>
    <w:p w14:paraId="0BE1751A" w14:textId="77777777" w:rsidR="00FD5C2E" w:rsidRPr="00EA123D" w:rsidRDefault="00FD5C2E" w:rsidP="00FD5C2E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  <w:r>
        <w:rPr>
          <w:rFonts w:ascii="Comic Sans MS" w:hAnsi="Comic Sans MS"/>
          <w:noProof/>
          <w:lang w:eastAsia="en-US"/>
        </w:rPr>
        <w:drawing>
          <wp:inline distT="0" distB="0" distL="0" distR="0" wp14:anchorId="17497858" wp14:editId="789A88EE">
            <wp:extent cx="672465" cy="10485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C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88" cy="104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617AC" w14:textId="77777777" w:rsidR="00FD5C2E" w:rsidRDefault="00FD5C2E" w:rsidP="00FD5C2E">
      <w:pPr>
        <w:rPr>
          <w:rFonts w:ascii="Comic Sans MS" w:hAnsi="Comic Sans MS"/>
        </w:rPr>
      </w:pPr>
    </w:p>
    <w:p w14:paraId="78D70848" w14:textId="77777777" w:rsidR="00FD5C2E" w:rsidRDefault="00FD5C2E" w:rsidP="00FD5C2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 partnership with Glasgow City Council</w:t>
      </w:r>
    </w:p>
    <w:p w14:paraId="6C65BA73" w14:textId="77777777" w:rsidR="00706C46" w:rsidRDefault="00FD5C2E"/>
    <w:p w14:paraId="15AEB734" w14:textId="77777777" w:rsidR="00FD5C2E" w:rsidRPr="00FD5C2E" w:rsidRDefault="00FD5C2E" w:rsidP="00FD5C2E">
      <w:pPr>
        <w:numPr>
          <w:ilvl w:val="0"/>
          <w:numId w:val="1"/>
        </w:numPr>
        <w:rPr>
          <w:rFonts w:ascii="Comic Sans MS" w:hAnsi="Comic Sans MS"/>
        </w:rPr>
      </w:pPr>
      <w:r w:rsidRPr="00FD5C2E">
        <w:rPr>
          <w:noProof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 wp14:anchorId="421644CF" wp14:editId="6B5A9210">
            <wp:simplePos x="0" y="0"/>
            <wp:positionH relativeFrom="column">
              <wp:posOffset>5804535</wp:posOffset>
            </wp:positionH>
            <wp:positionV relativeFrom="paragraph">
              <wp:posOffset>0</wp:posOffset>
            </wp:positionV>
            <wp:extent cx="633730" cy="800100"/>
            <wp:effectExtent l="0" t="0" r="1270" b="12700"/>
            <wp:wrapTight wrapText="bothSides">
              <wp:wrapPolygon edited="0">
                <wp:start x="3463" y="0"/>
                <wp:lineTo x="0" y="1371"/>
                <wp:lineTo x="0" y="10286"/>
                <wp:lineTo x="3463" y="12343"/>
                <wp:lineTo x="3463" y="15771"/>
                <wp:lineTo x="6926" y="21257"/>
                <wp:lineTo x="12986" y="21257"/>
                <wp:lineTo x="20778" y="19200"/>
                <wp:lineTo x="20778" y="16457"/>
                <wp:lineTo x="19912" y="6857"/>
                <wp:lineTo x="15583" y="0"/>
                <wp:lineTo x="3463" y="0"/>
              </wp:wrapPolygon>
            </wp:wrapTight>
            <wp:docPr id="11" name="Picture 11" descr="MCj041046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10461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C2E">
        <w:rPr>
          <w:rFonts w:ascii="Comic Sans MS" w:hAnsi="Comic Sans MS"/>
        </w:rPr>
        <w:t>Encourage your child to eat five</w:t>
      </w:r>
      <w:r w:rsidRPr="00FD5C2E">
        <w:rPr>
          <w:rFonts w:ascii="Comic Sans MS" w:hAnsi="Comic Sans MS"/>
        </w:rPr>
        <w:t xml:space="preserve"> </w:t>
      </w:r>
      <w:r w:rsidRPr="00FD5C2E">
        <w:rPr>
          <w:rFonts w:ascii="Comic Sans MS" w:hAnsi="Comic Sans MS"/>
        </w:rPr>
        <w:t>different types of fruit/vegetables every day in child size portions.</w:t>
      </w:r>
    </w:p>
    <w:p w14:paraId="6AB70F3E" w14:textId="77777777" w:rsidR="00FD5C2E" w:rsidRPr="00FD5C2E" w:rsidRDefault="00FD5C2E" w:rsidP="00FD5C2E">
      <w:pPr>
        <w:ind w:left="360"/>
        <w:rPr>
          <w:rFonts w:ascii="Comic Sans MS" w:hAnsi="Comic Sans MS"/>
        </w:rPr>
      </w:pPr>
    </w:p>
    <w:p w14:paraId="0BD0B710" w14:textId="77777777" w:rsidR="00FD5C2E" w:rsidRPr="00FD5C2E" w:rsidRDefault="00FD5C2E" w:rsidP="00FD5C2E">
      <w:pPr>
        <w:numPr>
          <w:ilvl w:val="0"/>
          <w:numId w:val="1"/>
        </w:numPr>
        <w:rPr>
          <w:rFonts w:ascii="Comic Sans MS" w:hAnsi="Comic Sans MS"/>
        </w:rPr>
      </w:pPr>
      <w:r w:rsidRPr="00FD5C2E">
        <w:rPr>
          <w:rFonts w:ascii="Comic Sans MS" w:hAnsi="Comic Sans MS"/>
        </w:rPr>
        <w:t>Include bread, cereal, potatoes, rice, pasta or chapatti as part of every meal.</w:t>
      </w:r>
    </w:p>
    <w:p w14:paraId="610B85C0" w14:textId="77777777" w:rsidR="00FD5C2E" w:rsidRPr="00FD5C2E" w:rsidRDefault="00FD5C2E" w:rsidP="00FD5C2E">
      <w:pPr>
        <w:rPr>
          <w:rFonts w:ascii="Comic Sans MS" w:hAnsi="Comic Sans MS"/>
        </w:rPr>
      </w:pPr>
      <w:r w:rsidRPr="00FD5C2E"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0CA259FD" wp14:editId="4B630139">
            <wp:simplePos x="0" y="0"/>
            <wp:positionH relativeFrom="column">
              <wp:posOffset>5500370</wp:posOffset>
            </wp:positionH>
            <wp:positionV relativeFrom="paragraph">
              <wp:posOffset>20320</wp:posOffset>
            </wp:positionV>
            <wp:extent cx="878840" cy="640080"/>
            <wp:effectExtent l="0" t="0" r="10160" b="0"/>
            <wp:wrapTight wrapText="bothSides">
              <wp:wrapPolygon edited="0">
                <wp:start x="11861" y="0"/>
                <wp:lineTo x="0" y="0"/>
                <wp:lineTo x="0" y="15429"/>
                <wp:lineTo x="3121" y="20571"/>
                <wp:lineTo x="3746" y="20571"/>
                <wp:lineTo x="10613" y="20571"/>
                <wp:lineTo x="14358" y="20571"/>
                <wp:lineTo x="21225" y="16286"/>
                <wp:lineTo x="21225" y="2571"/>
                <wp:lineTo x="16855" y="0"/>
                <wp:lineTo x="11861" y="0"/>
              </wp:wrapPolygon>
            </wp:wrapTight>
            <wp:docPr id="10" name="Picture 10" descr="MMj022377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j02237760000%5b1%5d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705A6" w14:textId="77777777" w:rsidR="00FD5C2E" w:rsidRPr="00FD5C2E" w:rsidRDefault="00FD5C2E" w:rsidP="00FD5C2E">
      <w:pPr>
        <w:numPr>
          <w:ilvl w:val="0"/>
          <w:numId w:val="1"/>
        </w:numPr>
        <w:rPr>
          <w:rFonts w:ascii="Comic Sans MS" w:hAnsi="Comic Sans MS"/>
        </w:rPr>
      </w:pPr>
      <w:r w:rsidRPr="00FD5C2E">
        <w:rPr>
          <w:rFonts w:ascii="Comic Sans MS" w:hAnsi="Comic Sans MS"/>
        </w:rPr>
        <w:t>Your child should have some milk, cheese and/or yoghurt three times a day.</w:t>
      </w:r>
    </w:p>
    <w:p w14:paraId="18405E31" w14:textId="77777777" w:rsidR="00FD5C2E" w:rsidRPr="00FD5C2E" w:rsidRDefault="00FD5C2E" w:rsidP="00FD5C2E">
      <w:pPr>
        <w:rPr>
          <w:rFonts w:ascii="Comic Sans MS" w:hAnsi="Comic Sans MS"/>
        </w:rPr>
      </w:pPr>
    </w:p>
    <w:p w14:paraId="786A29B5" w14:textId="77777777" w:rsidR="00FD5C2E" w:rsidRPr="00FD5C2E" w:rsidRDefault="00FD5C2E" w:rsidP="00FD5C2E">
      <w:pPr>
        <w:numPr>
          <w:ilvl w:val="0"/>
          <w:numId w:val="1"/>
        </w:numPr>
        <w:rPr>
          <w:rFonts w:ascii="Comic Sans MS" w:hAnsi="Comic Sans MS"/>
        </w:rPr>
      </w:pPr>
      <w:r w:rsidRPr="00FD5C2E">
        <w:rPr>
          <w:rFonts w:ascii="Comic Sans MS" w:hAnsi="Comic Sans MS"/>
        </w:rPr>
        <w:t>Meat, fish, chicken, eggs, beans or pulses should be included at lunch and dinner.</w:t>
      </w:r>
    </w:p>
    <w:p w14:paraId="1BCEEF87" w14:textId="77777777" w:rsidR="00FD5C2E" w:rsidRPr="00FD5C2E" w:rsidRDefault="00FD5C2E" w:rsidP="00FD5C2E">
      <w:pPr>
        <w:rPr>
          <w:rFonts w:ascii="Comic Sans MS" w:hAnsi="Comic Sans MS"/>
        </w:rPr>
      </w:pPr>
    </w:p>
    <w:p w14:paraId="6CC7E1BC" w14:textId="77777777" w:rsidR="00FD5C2E" w:rsidRPr="00FD5C2E" w:rsidRDefault="00FD5C2E" w:rsidP="00FD5C2E">
      <w:pPr>
        <w:numPr>
          <w:ilvl w:val="0"/>
          <w:numId w:val="1"/>
        </w:numPr>
        <w:rPr>
          <w:rFonts w:ascii="Comic Sans MS" w:hAnsi="Comic Sans MS"/>
        </w:rPr>
      </w:pPr>
      <w:r w:rsidRPr="00FD5C2E">
        <w:rPr>
          <w:rFonts w:ascii="Comic Sans MS" w:hAnsi="Comic Sans MS"/>
        </w:rPr>
        <w:t>Limit the number of times, and the am</w:t>
      </w:r>
      <w:r w:rsidRPr="00FD5C2E">
        <w:rPr>
          <w:rFonts w:ascii="Comic Sans MS" w:hAnsi="Comic Sans MS"/>
        </w:rPr>
        <w:t xml:space="preserve">ount of sugary and fatty foods </w:t>
      </w:r>
      <w:r w:rsidRPr="00FD5C2E">
        <w:rPr>
          <w:rFonts w:ascii="Comic Sans MS" w:hAnsi="Comic Sans MS"/>
        </w:rPr>
        <w:t>your child eats, particularly sweets and snacks.</w:t>
      </w:r>
    </w:p>
    <w:p w14:paraId="4B2BE561" w14:textId="77777777" w:rsidR="00FD5C2E" w:rsidRPr="00FD5C2E" w:rsidRDefault="00FD5C2E" w:rsidP="00FD5C2E">
      <w:pPr>
        <w:rPr>
          <w:rFonts w:ascii="Comic Sans MS" w:hAnsi="Comic Sans MS"/>
        </w:rPr>
      </w:pPr>
    </w:p>
    <w:p w14:paraId="6E0B8C48" w14:textId="77777777" w:rsidR="00FD5C2E" w:rsidRPr="00FD5C2E" w:rsidRDefault="00FD5C2E" w:rsidP="00FD5C2E">
      <w:pPr>
        <w:numPr>
          <w:ilvl w:val="0"/>
          <w:numId w:val="1"/>
        </w:numPr>
        <w:rPr>
          <w:rFonts w:ascii="Comic Sans MS" w:hAnsi="Comic Sans MS"/>
        </w:rPr>
      </w:pPr>
      <w:r w:rsidRPr="00FD5C2E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C7A5B4E" wp14:editId="6D0D78CE">
            <wp:simplePos x="0" y="0"/>
            <wp:positionH relativeFrom="column">
              <wp:posOffset>5500370</wp:posOffset>
            </wp:positionH>
            <wp:positionV relativeFrom="paragraph">
              <wp:posOffset>109855</wp:posOffset>
            </wp:positionV>
            <wp:extent cx="990600" cy="658495"/>
            <wp:effectExtent l="0" t="0" r="0" b="1905"/>
            <wp:wrapThrough wrapText="bothSides">
              <wp:wrapPolygon edited="0">
                <wp:start x="0" y="0"/>
                <wp:lineTo x="0" y="20829"/>
                <wp:lineTo x="19385" y="20829"/>
                <wp:lineTo x="21046" y="18330"/>
                <wp:lineTo x="21046" y="13331"/>
                <wp:lineTo x="19385" y="0"/>
                <wp:lineTo x="0" y="0"/>
              </wp:wrapPolygon>
            </wp:wrapThrough>
            <wp:docPr id="9" name="Picture 9" descr="MCj015002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500260000%5b1%5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C2E">
        <w:rPr>
          <w:rFonts w:ascii="Comic Sans MS" w:hAnsi="Comic Sans MS"/>
        </w:rPr>
        <w:t>Give your child water and milk for drinks, especially between meals.</w:t>
      </w:r>
    </w:p>
    <w:p w14:paraId="4C11A263" w14:textId="77777777" w:rsidR="00FD5C2E" w:rsidRPr="00FD5C2E" w:rsidRDefault="00FD5C2E" w:rsidP="00FD5C2E">
      <w:pPr>
        <w:rPr>
          <w:rFonts w:ascii="Comic Sans MS" w:hAnsi="Comic Sans MS"/>
        </w:rPr>
      </w:pPr>
    </w:p>
    <w:p w14:paraId="5B8F9019" w14:textId="77777777" w:rsidR="00FD5C2E" w:rsidRPr="00FD5C2E" w:rsidRDefault="00FD5C2E" w:rsidP="00FD5C2E">
      <w:pPr>
        <w:numPr>
          <w:ilvl w:val="0"/>
          <w:numId w:val="1"/>
        </w:numPr>
        <w:rPr>
          <w:rFonts w:ascii="Comic Sans MS" w:hAnsi="Comic Sans MS"/>
        </w:rPr>
      </w:pPr>
      <w:r w:rsidRPr="00FD5C2E">
        <w:rPr>
          <w:rFonts w:ascii="Comic Sans MS" w:hAnsi="Comic Sans MS"/>
        </w:rPr>
        <w:t>Brush your child’s teeth in the morning</w:t>
      </w:r>
      <w:r w:rsidRPr="00FD5C2E">
        <w:rPr>
          <w:rFonts w:ascii="Comic Sans MS" w:hAnsi="Comic Sans MS"/>
        </w:rPr>
        <w:t xml:space="preserve"> </w:t>
      </w:r>
      <w:r w:rsidRPr="00FD5C2E">
        <w:rPr>
          <w:rFonts w:ascii="Comic Sans MS" w:hAnsi="Comic Sans MS"/>
        </w:rPr>
        <w:t xml:space="preserve">and before bed with a fluoride </w:t>
      </w:r>
      <w:r w:rsidRPr="00FD5C2E">
        <w:rPr>
          <w:rFonts w:ascii="Comic Sans MS" w:hAnsi="Comic Sans MS"/>
        </w:rPr>
        <w:t>toothpaste (15</w:t>
      </w:r>
      <w:r w:rsidRPr="00FD5C2E">
        <w:rPr>
          <w:rFonts w:ascii="Comic Sans MS" w:hAnsi="Comic Sans MS"/>
        </w:rPr>
        <w:t>00ppmF).</w:t>
      </w:r>
    </w:p>
    <w:p w14:paraId="2D97EAA5" w14:textId="77777777" w:rsidR="00FD5C2E" w:rsidRPr="00FD5C2E" w:rsidRDefault="00FD5C2E" w:rsidP="00FD5C2E">
      <w:pPr>
        <w:rPr>
          <w:rFonts w:ascii="Comic Sans MS" w:hAnsi="Comic Sans MS"/>
        </w:rPr>
      </w:pPr>
    </w:p>
    <w:p w14:paraId="3811946F" w14:textId="77777777" w:rsidR="00FD5C2E" w:rsidRPr="00FD5C2E" w:rsidRDefault="00FD5C2E" w:rsidP="00FD5C2E">
      <w:pPr>
        <w:numPr>
          <w:ilvl w:val="0"/>
          <w:numId w:val="1"/>
        </w:numPr>
        <w:rPr>
          <w:rFonts w:ascii="Comic Sans MS" w:hAnsi="Comic Sans MS"/>
        </w:rPr>
      </w:pPr>
      <w:r w:rsidRPr="00FD5C2E">
        <w:rPr>
          <w:rFonts w:ascii="Comic Sans MS" w:hAnsi="Comic Sans MS"/>
        </w:rPr>
        <w:t>Always ask your pharmacist for sugar-free varieties of prescribed and over the counter medicines for your child.</w:t>
      </w:r>
    </w:p>
    <w:p w14:paraId="15782DA9" w14:textId="77777777" w:rsidR="00FD5C2E" w:rsidRPr="00FD5C2E" w:rsidRDefault="00FD5C2E" w:rsidP="00FD5C2E">
      <w:pPr>
        <w:rPr>
          <w:rFonts w:ascii="Comic Sans MS" w:hAnsi="Comic Sans MS"/>
        </w:rPr>
      </w:pPr>
    </w:p>
    <w:p w14:paraId="3E7C5CE0" w14:textId="77777777" w:rsidR="00FD5C2E" w:rsidRPr="00FD5C2E" w:rsidRDefault="00FD5C2E" w:rsidP="00FD5C2E">
      <w:pPr>
        <w:numPr>
          <w:ilvl w:val="0"/>
          <w:numId w:val="1"/>
        </w:numPr>
        <w:rPr>
          <w:rFonts w:ascii="Comic Sans MS" w:hAnsi="Comic Sans MS"/>
        </w:rPr>
      </w:pPr>
      <w:r w:rsidRPr="00FD5C2E">
        <w:rPr>
          <w:rFonts w:ascii="Comic Sans MS" w:hAnsi="Comic Sans MS"/>
        </w:rPr>
        <w:t>Take your child to visit the dentist at least once a year.</w:t>
      </w:r>
    </w:p>
    <w:p w14:paraId="4403C4DB" w14:textId="77777777" w:rsidR="00FD5C2E" w:rsidRPr="00FD5C2E" w:rsidRDefault="00FD5C2E" w:rsidP="00FD5C2E">
      <w:pPr>
        <w:rPr>
          <w:rFonts w:ascii="Comic Sans MS" w:hAnsi="Comic Sans MS"/>
        </w:rPr>
      </w:pPr>
    </w:p>
    <w:p w14:paraId="5FA3EA56" w14:textId="77777777" w:rsidR="00FD5C2E" w:rsidRDefault="00FD5C2E" w:rsidP="00FD5C2E">
      <w:pPr>
        <w:rPr>
          <w:rFonts w:ascii="Comic Sans MS" w:hAnsi="Comic Sans MS"/>
          <w:sz w:val="28"/>
          <w:szCs w:val="28"/>
        </w:rPr>
      </w:pPr>
      <w:r w:rsidRPr="00FD5C2E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3BECA6F8" wp14:editId="00CE4F51">
            <wp:simplePos x="0" y="0"/>
            <wp:positionH relativeFrom="column">
              <wp:posOffset>2529205</wp:posOffset>
            </wp:positionH>
            <wp:positionV relativeFrom="paragraph">
              <wp:posOffset>49530</wp:posOffset>
            </wp:positionV>
            <wp:extent cx="1226820" cy="979805"/>
            <wp:effectExtent l="0" t="0" r="0" b="10795"/>
            <wp:wrapThrough wrapText="bothSides">
              <wp:wrapPolygon edited="0">
                <wp:start x="8497" y="0"/>
                <wp:lineTo x="5814" y="1680"/>
                <wp:lineTo x="0" y="7839"/>
                <wp:lineTo x="0" y="15119"/>
                <wp:lineTo x="447" y="20158"/>
                <wp:lineTo x="3578" y="21278"/>
                <wp:lineTo x="6708" y="21278"/>
                <wp:lineTo x="9391" y="21278"/>
                <wp:lineTo x="13863" y="21278"/>
                <wp:lineTo x="20571" y="20158"/>
                <wp:lineTo x="21019" y="13439"/>
                <wp:lineTo x="21019" y="7839"/>
                <wp:lineTo x="16994" y="2800"/>
                <wp:lineTo x="14311" y="0"/>
                <wp:lineTo x="8497" y="0"/>
              </wp:wrapPolygon>
            </wp:wrapThrough>
            <wp:docPr id="8" name="Picture 8" descr="MCHM00181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HM00181_0000%5b1%5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1CAD9" w14:textId="77777777" w:rsidR="00FD5C2E" w:rsidRPr="00562A92" w:rsidRDefault="00FD5C2E" w:rsidP="00FD5C2E">
      <w:pPr>
        <w:rPr>
          <w:rFonts w:ascii="Comic Sans MS" w:hAnsi="Comic Sans MS"/>
          <w:sz w:val="22"/>
          <w:szCs w:val="22"/>
        </w:rPr>
      </w:pPr>
    </w:p>
    <w:p w14:paraId="78AFA5FE" w14:textId="77777777" w:rsidR="00FD5C2E" w:rsidRDefault="00FD5C2E" w:rsidP="00FD5C2E">
      <w:pPr>
        <w:ind w:left="5760"/>
        <w:rPr>
          <w:rFonts w:ascii="Apple Chancery" w:hAnsi="Apple Chancery" w:cs="Apple Chancery"/>
        </w:rPr>
      </w:pPr>
    </w:p>
    <w:p w14:paraId="05800633" w14:textId="77777777" w:rsidR="00FD5C2E" w:rsidRDefault="00FD5C2E" w:rsidP="00FD5C2E">
      <w:pPr>
        <w:ind w:left="5760"/>
        <w:rPr>
          <w:rFonts w:ascii="Apple Chancery" w:hAnsi="Apple Chancery" w:cs="Apple Chancery"/>
        </w:rPr>
      </w:pPr>
    </w:p>
    <w:p w14:paraId="1B7A8EFF" w14:textId="77777777" w:rsidR="00FD5C2E" w:rsidRDefault="00FD5C2E" w:rsidP="00FD5C2E">
      <w:pPr>
        <w:ind w:left="5760"/>
        <w:rPr>
          <w:rFonts w:ascii="Apple Chancery" w:hAnsi="Apple Chancery" w:cs="Apple Chancery"/>
        </w:rPr>
      </w:pPr>
    </w:p>
    <w:p w14:paraId="47CC9684" w14:textId="77777777" w:rsidR="00FD5C2E" w:rsidRDefault="00FD5C2E" w:rsidP="00FD5C2E">
      <w:pPr>
        <w:ind w:left="5760"/>
        <w:rPr>
          <w:rFonts w:ascii="Apple Chancery" w:hAnsi="Apple Chancery" w:cs="Apple Chancery"/>
        </w:rPr>
      </w:pPr>
    </w:p>
    <w:p w14:paraId="0EB7238B" w14:textId="77777777" w:rsidR="00FD5C2E" w:rsidRDefault="00FD5C2E" w:rsidP="00FD5C2E">
      <w:pPr>
        <w:ind w:left="5760"/>
        <w:rPr>
          <w:rFonts w:ascii="Apple Chancery" w:hAnsi="Apple Chancery" w:cs="Apple Chancery"/>
        </w:rPr>
      </w:pPr>
    </w:p>
    <w:p w14:paraId="22DB39F4" w14:textId="77777777" w:rsidR="00FD5C2E" w:rsidRDefault="00FD5C2E" w:rsidP="00FD5C2E">
      <w:pPr>
        <w:ind w:left="5760"/>
        <w:rPr>
          <w:rFonts w:ascii="Apple Chancery" w:eastAsia="Times New Roman" w:hAnsi="Apple Chancery" w:cs="Apple Chancery"/>
          <w:lang w:val="en-GB" w:eastAsia="en-US"/>
        </w:rPr>
      </w:pPr>
      <w:bookmarkStart w:id="0" w:name="_GoBack"/>
      <w:bookmarkEnd w:id="0"/>
      <w:r w:rsidRPr="005E5B79">
        <w:rPr>
          <w:rFonts w:ascii="Apple Chancery" w:hAnsi="Apple Chancery" w:cs="Apple Chancery"/>
        </w:rPr>
        <w:t xml:space="preserve">Tamara </w:t>
      </w:r>
      <w:r w:rsidRPr="005E5B79">
        <w:rPr>
          <w:rFonts w:ascii="Apple Chancery" w:eastAsia="Times New Roman" w:hAnsi="Apple Chancery" w:cs="Apple Chancery"/>
          <w:lang w:val="en-GB" w:eastAsia="en-US"/>
        </w:rPr>
        <w:t>Marashi</w:t>
      </w:r>
    </w:p>
    <w:p w14:paraId="4F4B10CB" w14:textId="77777777" w:rsidR="00FD5C2E" w:rsidRPr="005E5B79" w:rsidRDefault="00FD5C2E" w:rsidP="00FD5C2E">
      <w:pPr>
        <w:ind w:left="5760"/>
        <w:rPr>
          <w:rFonts w:ascii="Apple Chancery" w:eastAsia="Times New Roman" w:hAnsi="Apple Chancery" w:cs="Apple Chancery"/>
          <w:lang w:val="en-GB" w:eastAsia="en-US"/>
        </w:rPr>
      </w:pPr>
      <w:r>
        <w:rPr>
          <w:rFonts w:ascii="Apple Chancery" w:eastAsia="Times New Roman" w:hAnsi="Apple Chancery" w:cs="Apple Chancery"/>
          <w:lang w:val="en-GB" w:eastAsia="en-US"/>
        </w:rPr>
        <w:t xml:space="preserve">    </w:t>
      </w:r>
      <w:r w:rsidRPr="005E5B79">
        <w:rPr>
          <w:rFonts w:ascii="Comic Sans MS" w:eastAsia="Times New Roman" w:hAnsi="Comic Sans MS" w:cs="Brush Script MT"/>
          <w:sz w:val="16"/>
          <w:szCs w:val="16"/>
          <w:lang w:val="en-GB" w:eastAsia="en-US"/>
        </w:rPr>
        <w:t>September 2017</w:t>
      </w:r>
    </w:p>
    <w:p w14:paraId="0DD01CB5" w14:textId="77777777" w:rsidR="00FD5C2E" w:rsidRDefault="00FD5C2E" w:rsidP="00FD5C2E">
      <w:pPr>
        <w:rPr>
          <w:rFonts w:ascii="Comic Sans MS" w:hAnsi="Comic Sans MS"/>
          <w:sz w:val="28"/>
          <w:szCs w:val="28"/>
        </w:rPr>
      </w:pPr>
    </w:p>
    <w:p w14:paraId="03EA00E2" w14:textId="77777777" w:rsidR="00FD5C2E" w:rsidRDefault="00FD5C2E" w:rsidP="00FD5C2E">
      <w:pPr>
        <w:jc w:val="center"/>
        <w:rPr>
          <w:rFonts w:ascii="Comic Sans MS" w:hAnsi="Comic Sans MS"/>
          <w:sz w:val="28"/>
          <w:szCs w:val="28"/>
        </w:rPr>
      </w:pPr>
    </w:p>
    <w:p w14:paraId="43308943" w14:textId="77777777" w:rsidR="00FD5C2E" w:rsidRDefault="00FD5C2E" w:rsidP="00FD5C2E">
      <w:pPr>
        <w:rPr>
          <w:rFonts w:ascii="Comic Sans MS" w:hAnsi="Comic Sans MS"/>
          <w:sz w:val="28"/>
          <w:szCs w:val="28"/>
        </w:rPr>
      </w:pPr>
    </w:p>
    <w:p w14:paraId="380E9ACB" w14:textId="77777777" w:rsidR="00FD5C2E" w:rsidRPr="00140051" w:rsidRDefault="00FD5C2E" w:rsidP="00FD5C2E">
      <w:pPr>
        <w:rPr>
          <w:rFonts w:ascii="Comic Sans MS" w:hAnsi="Comic Sans MS"/>
          <w:sz w:val="20"/>
          <w:szCs w:val="20"/>
        </w:rPr>
      </w:pPr>
    </w:p>
    <w:p w14:paraId="23553437" w14:textId="77777777" w:rsidR="00FD5C2E" w:rsidRDefault="00FD5C2E"/>
    <w:sectPr w:rsidR="00FD5C2E" w:rsidSect="00FD5C2E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40FC8"/>
    <w:multiLevelType w:val="hybridMultilevel"/>
    <w:tmpl w:val="1A5EF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2E"/>
    <w:rsid w:val="007C5C24"/>
    <w:rsid w:val="00C770C4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DA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C2E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D5C2E"/>
    <w:pPr>
      <w:keepNext/>
      <w:outlineLvl w:val="0"/>
    </w:pPr>
    <w:rPr>
      <w:rFonts w:ascii="Comic Sans MS" w:eastAsia="Times New Roman" w:hAnsi="Comic Sans MS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C2E"/>
    <w:rPr>
      <w:rFonts w:ascii="Comic Sans MS" w:eastAsia="Times New Roman" w:hAnsi="Comic Sans MS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wmf"/><Relationship Id="rId7" Type="http://schemas.openxmlformats.org/officeDocument/2006/relationships/image" Target="media/image3.jpg"/><Relationship Id="rId8" Type="http://schemas.openxmlformats.org/officeDocument/2006/relationships/image" Target="media/image4.wmf"/><Relationship Id="rId9" Type="http://schemas.openxmlformats.org/officeDocument/2006/relationships/image" Target="media/image5.gif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877</Characters>
  <Application>Microsoft Macintosh Word</Application>
  <DocSecurity>0</DocSecurity>
  <Lines>7</Lines>
  <Paragraphs>2</Paragraphs>
  <ScaleCrop>false</ScaleCrop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Marashi</dc:creator>
  <cp:keywords/>
  <dc:description/>
  <cp:lastModifiedBy>Tammy Marashi</cp:lastModifiedBy>
  <cp:revision>1</cp:revision>
  <dcterms:created xsi:type="dcterms:W3CDTF">2017-09-12T23:19:00Z</dcterms:created>
  <dcterms:modified xsi:type="dcterms:W3CDTF">2017-09-12T23:26:00Z</dcterms:modified>
</cp:coreProperties>
</file>